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C1B" w:rsidRDefault="00D5430D" w:rsidP="00BC3A9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Структура </w:t>
      </w:r>
      <w:r w:rsidR="006B63AB">
        <w:rPr>
          <w:rFonts w:ascii="Times New Roman" w:hAnsi="Times New Roman"/>
          <w:b/>
          <w:sz w:val="28"/>
          <w:szCs w:val="28"/>
          <w:u w:val="single"/>
        </w:rPr>
        <w:t xml:space="preserve">занятия </w:t>
      </w:r>
      <w:r w:rsidR="00CB4C1B" w:rsidRPr="00BC3A92">
        <w:rPr>
          <w:rFonts w:ascii="Times New Roman" w:hAnsi="Times New Roman"/>
          <w:b/>
          <w:sz w:val="28"/>
          <w:szCs w:val="28"/>
          <w:u w:val="single"/>
        </w:rPr>
        <w:t xml:space="preserve">с </w:t>
      </w:r>
      <w:proofErr w:type="gramStart"/>
      <w:r w:rsidR="00CB4C1B" w:rsidRPr="00BC3A92">
        <w:rPr>
          <w:rFonts w:ascii="Times New Roman" w:hAnsi="Times New Roman"/>
          <w:b/>
          <w:sz w:val="28"/>
          <w:szCs w:val="28"/>
          <w:u w:val="single"/>
        </w:rPr>
        <w:t xml:space="preserve">учетом </w:t>
      </w:r>
      <w:r w:rsidR="00642DC3">
        <w:rPr>
          <w:rFonts w:ascii="Times New Roman" w:hAnsi="Times New Roman"/>
          <w:b/>
          <w:sz w:val="28"/>
          <w:szCs w:val="28"/>
          <w:u w:val="single"/>
        </w:rPr>
        <w:t xml:space="preserve"> требований</w:t>
      </w:r>
      <w:proofErr w:type="gramEnd"/>
      <w:r w:rsidR="00642DC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CB4C1B" w:rsidRPr="00BC3A92">
        <w:rPr>
          <w:rFonts w:ascii="Times New Roman" w:hAnsi="Times New Roman"/>
          <w:b/>
          <w:sz w:val="28"/>
          <w:szCs w:val="28"/>
          <w:u w:val="single"/>
        </w:rPr>
        <w:t>ФГОС ДО</w:t>
      </w:r>
    </w:p>
    <w:p w:rsidR="00CB4C1B" w:rsidRPr="00BC3A92" w:rsidRDefault="00CB4C1B" w:rsidP="00BC3A92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B4C1B" w:rsidRDefault="00CB4C1B" w:rsidP="00267E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 в проблемную ситуацию</w:t>
      </w:r>
    </w:p>
    <w:p w:rsidR="00CB4C1B" w:rsidRDefault="00CB4C1B" w:rsidP="00267EA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(беседа, рассказ, проблемная ситуация, создающая мотивацию к деятельности и др.) Детям предлагается личностно-значимая ситуация, которая должна заканчиваться фразами: «Хотите?», «Сможете?»</w:t>
      </w:r>
    </w:p>
    <w:p w:rsidR="00CB4C1B" w:rsidRPr="00BC3A92" w:rsidRDefault="00CB4C1B" w:rsidP="00267EA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4C1B" w:rsidRDefault="00CB4C1B" w:rsidP="00267E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Актуализация знаний, умений обучающихся</w:t>
      </w:r>
    </w:p>
    <w:p w:rsidR="00CB4C1B" w:rsidRDefault="00CB4C1B" w:rsidP="00267EA1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Детям предлагается игра, предметная деятельность с диалогом, в ходе которой они вспоминают, что поможет им познакомиться с новой темой </w:t>
      </w:r>
      <w:r>
        <w:rPr>
          <w:rFonts w:ascii="Times New Roman" w:hAnsi="Times New Roman"/>
          <w:i/>
          <w:sz w:val="24"/>
          <w:szCs w:val="24"/>
        </w:rPr>
        <w:t>(актуализация знаний и умений).</w:t>
      </w:r>
    </w:p>
    <w:p w:rsidR="00CB4C1B" w:rsidRPr="00BC3A92" w:rsidRDefault="00CB4C1B" w:rsidP="00267EA1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CB4C1B" w:rsidRDefault="00CB4C1B" w:rsidP="00267E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Затруднение в игровой ситуации</w:t>
      </w:r>
    </w:p>
    <w:p w:rsidR="00CB4C1B" w:rsidRDefault="00CB4C1B" w:rsidP="00267EA1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конце игры должно возникнуть затруднение, которое дети фиксируют в речи. </w:t>
      </w:r>
      <w:r>
        <w:rPr>
          <w:rFonts w:ascii="Times New Roman" w:hAnsi="Times New Roman"/>
          <w:i/>
          <w:sz w:val="24"/>
          <w:szCs w:val="24"/>
        </w:rPr>
        <w:t xml:space="preserve">(Почему не смогли? Мы этого еще не знаем, не </w:t>
      </w:r>
      <w:proofErr w:type="gramStart"/>
      <w:r>
        <w:rPr>
          <w:rFonts w:ascii="Times New Roman" w:hAnsi="Times New Roman"/>
          <w:i/>
          <w:sz w:val="24"/>
          <w:szCs w:val="24"/>
        </w:rPr>
        <w:t>умеем..</w:t>
      </w:r>
      <w:proofErr w:type="gramEnd"/>
      <w:r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Воспитатель побуждает задавать вопросы и вместе с детьми определяет тему предстоящей деятельности. В результате детьми делается вывод, что необходимо подумать, как всем вместе выйти из затруднительной ситуации </w:t>
      </w:r>
      <w:r>
        <w:rPr>
          <w:rFonts w:ascii="Times New Roman" w:hAnsi="Times New Roman"/>
          <w:i/>
          <w:sz w:val="24"/>
          <w:szCs w:val="24"/>
        </w:rPr>
        <w:t>(совместная постановка цели и планирование).</w:t>
      </w:r>
    </w:p>
    <w:p w:rsidR="00CB4C1B" w:rsidRPr="00BC3A92" w:rsidRDefault="00CB4C1B" w:rsidP="00267EA1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CB4C1B" w:rsidRDefault="00CB4C1B" w:rsidP="00267E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Открытие нового знания или умения</w:t>
      </w:r>
    </w:p>
    <w:p w:rsidR="00CB4C1B" w:rsidRDefault="00CB4C1B" w:rsidP="00267EA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67FAA">
        <w:rPr>
          <w:rFonts w:ascii="Times New Roman" w:hAnsi="Times New Roman"/>
          <w:sz w:val="24"/>
          <w:szCs w:val="24"/>
        </w:rPr>
        <w:t>Педагог</w:t>
      </w:r>
      <w:r>
        <w:rPr>
          <w:rFonts w:ascii="Times New Roman" w:hAnsi="Times New Roman"/>
          <w:sz w:val="24"/>
          <w:szCs w:val="24"/>
        </w:rPr>
        <w:t xml:space="preserve"> с помощью подводящего диалога на основе игровой  деятельности приводит детей к открытию нового знания или умения. Оформив в речи новое знание или умение, дети возвращаются к ситуации, вызвавшей затруднение и проходят ее, используя новый способ действия.</w:t>
      </w:r>
    </w:p>
    <w:p w:rsidR="00CB4C1B" w:rsidRPr="00067FAA" w:rsidRDefault="00CB4C1B" w:rsidP="00267EA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4C1B" w:rsidRDefault="00CB4C1B" w:rsidP="00267E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Воспроизведение нового в типовой ситуации</w:t>
      </w:r>
    </w:p>
    <w:p w:rsidR="00CB4C1B" w:rsidRDefault="00CB4C1B" w:rsidP="00267EA1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этом этапе проводятся игры, где детьми используется новое знание или умение </w:t>
      </w:r>
      <w:r>
        <w:rPr>
          <w:rFonts w:ascii="Times New Roman" w:hAnsi="Times New Roman"/>
          <w:i/>
          <w:sz w:val="24"/>
          <w:szCs w:val="24"/>
        </w:rPr>
        <w:t>(создается игровая ситуация, которая фиксирует индивидуальное освоение каждым ребенком нового материала).</w:t>
      </w:r>
    </w:p>
    <w:p w:rsidR="00CB4C1B" w:rsidRPr="00067FAA" w:rsidRDefault="00CB4C1B" w:rsidP="00267EA1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CB4C1B" w:rsidRDefault="006B63AB" w:rsidP="00267EA1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Итог </w:t>
      </w:r>
    </w:p>
    <w:p w:rsidR="00CB4C1B" w:rsidRPr="00267EA1" w:rsidRDefault="00CB4C1B" w:rsidP="00267EA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фиксируют в речи, что нового узнали, где новые знания</w:t>
      </w:r>
      <w:r w:rsidR="006B63AB">
        <w:rPr>
          <w:rFonts w:ascii="Times New Roman" w:hAnsi="Times New Roman"/>
          <w:sz w:val="24"/>
          <w:szCs w:val="24"/>
        </w:rPr>
        <w:t>, умения пригодятся. В конце занятия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воспитатель подводит совместно с детьми итог, привлекая детей к самооценке </w:t>
      </w:r>
      <w:r>
        <w:rPr>
          <w:rFonts w:ascii="Times New Roman" w:hAnsi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/>
          <w:i/>
          <w:sz w:val="24"/>
          <w:szCs w:val="24"/>
        </w:rPr>
        <w:t>взаимооценке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результатов деятельности.</w:t>
      </w:r>
    </w:p>
    <w:sectPr w:rsidR="00CB4C1B" w:rsidRPr="00267EA1" w:rsidSect="00994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DDF"/>
    <w:multiLevelType w:val="hybridMultilevel"/>
    <w:tmpl w:val="58807C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A92"/>
    <w:rsid w:val="00042A9A"/>
    <w:rsid w:val="00067FAA"/>
    <w:rsid w:val="00267EA1"/>
    <w:rsid w:val="0046499A"/>
    <w:rsid w:val="004D5C4A"/>
    <w:rsid w:val="00544C1D"/>
    <w:rsid w:val="00642DC3"/>
    <w:rsid w:val="006B63AB"/>
    <w:rsid w:val="0094161E"/>
    <w:rsid w:val="00946390"/>
    <w:rsid w:val="00994FDB"/>
    <w:rsid w:val="009D600D"/>
    <w:rsid w:val="009E6C03"/>
    <w:rsid w:val="00A24CB7"/>
    <w:rsid w:val="00B532FE"/>
    <w:rsid w:val="00BC3A92"/>
    <w:rsid w:val="00BE13B1"/>
    <w:rsid w:val="00C140FC"/>
    <w:rsid w:val="00CB4C1B"/>
    <w:rsid w:val="00CE4B58"/>
    <w:rsid w:val="00D5430D"/>
    <w:rsid w:val="00FC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C2CB7"/>
  <w15:docId w15:val="{C5B0FFC4-A336-429B-9DB9-93B5E858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F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C3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RUSAL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Сальникова Татьяна</cp:lastModifiedBy>
  <cp:revision>10</cp:revision>
  <cp:lastPrinted>2020-02-18T11:22:00Z</cp:lastPrinted>
  <dcterms:created xsi:type="dcterms:W3CDTF">2014-11-09T11:53:00Z</dcterms:created>
  <dcterms:modified xsi:type="dcterms:W3CDTF">2024-09-16T01:36:00Z</dcterms:modified>
</cp:coreProperties>
</file>